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图书馆研修间预约系统使用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说明</w:t>
      </w:r>
    </w:p>
    <w:p>
      <w:pPr>
        <w:pStyle w:val="11"/>
        <w:widowControl/>
        <w:numPr>
          <w:ilvl w:val="0"/>
          <w:numId w:val="1"/>
        </w:numPr>
        <w:spacing w:before="468" w:beforeLines="150" w:line="400" w:lineRule="exact"/>
        <w:ind w:firstLineChars="0"/>
        <w:rPr>
          <w:rFonts w:ascii="微软雅黑" w:hAnsi="微软雅黑" w:eastAsia="微软雅黑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开放</w:t>
      </w:r>
      <w:r>
        <w:rPr>
          <w:rFonts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对象：</w:t>
      </w:r>
      <w:r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  <w:t>全校在职教职员工和正式注册学生</w:t>
      </w:r>
    </w:p>
    <w:p>
      <w:pPr>
        <w:pStyle w:val="11"/>
        <w:widowControl/>
        <w:numPr>
          <w:ilvl w:val="0"/>
          <w:numId w:val="1"/>
        </w:numPr>
        <w:spacing w:before="156" w:beforeLines="50" w:line="400" w:lineRule="exact"/>
        <w:ind w:firstLineChars="0"/>
        <w:rPr>
          <w:rFonts w:ascii="微软雅黑" w:hAnsi="微软雅黑" w:eastAsia="微软雅黑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使用范围</w:t>
      </w:r>
      <w:r>
        <w:rPr>
          <w:rFonts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仅对</w:t>
      </w:r>
      <w:r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  <w:t>学术研讨、课程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研究</w:t>
      </w:r>
      <w:r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  <w:t>、交流培训、社团活动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及其他</w:t>
      </w:r>
      <w:r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  <w:t>相关研修活动提供支持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  <w:t>娱乐及商业活动不在使用范畴。</w:t>
      </w:r>
    </w:p>
    <w:p>
      <w:pPr>
        <w:pStyle w:val="11"/>
        <w:widowControl/>
        <w:numPr>
          <w:ilvl w:val="0"/>
          <w:numId w:val="1"/>
        </w:numPr>
        <w:spacing w:before="156" w:beforeLines="50" w:line="400" w:lineRule="exact"/>
        <w:ind w:firstLineChars="0"/>
        <w:rPr>
          <w:rFonts w:ascii="微软雅黑" w:hAnsi="微软雅黑" w:eastAsia="微软雅黑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房间分布、室内设备、开放时间</w:t>
      </w:r>
    </w:p>
    <w:p>
      <w:pPr>
        <w:widowControl/>
        <w:spacing w:line="400" w:lineRule="exact"/>
        <w:ind w:left="420" w:leftChars="20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C00000"/>
          <w:kern w:val="0"/>
          <w:sz w:val="24"/>
          <w:szCs w:val="24"/>
        </w:rPr>
        <w:t>友谊校区研修间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位于图书馆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东馆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五层南侧，总计14间，有1～4人间及4～8人间两种类</w:t>
      </w:r>
    </w:p>
    <w:p>
      <w:pPr>
        <w:widowControl/>
        <w:spacing w:line="400" w:lineRule="exac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型。</w:t>
      </w:r>
    </w:p>
    <w:p>
      <w:pPr>
        <w:widowControl/>
        <w:spacing w:line="400" w:lineRule="exact"/>
        <w:ind w:left="420" w:leftChars="20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C00000"/>
          <w:kern w:val="0"/>
          <w:sz w:val="24"/>
          <w:szCs w:val="24"/>
        </w:rPr>
        <w:t>长安校区研修间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位于图书馆七层，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总计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间，容纳2～8人。</w:t>
      </w:r>
    </w:p>
    <w:p>
      <w:pPr>
        <w:widowControl/>
        <w:spacing w:line="400" w:lineRule="exac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室内均配研讨桌椅、电源、无线网络、空调，部分研修间配备书写白板、液晶电视、投影仪等设备。</w:t>
      </w: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1、 友谊校区图书馆东馆研修间分布及开放时间（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寒暑假及公休假开放时间另定）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：</w:t>
      </w:r>
    </w:p>
    <w:tbl>
      <w:tblPr>
        <w:tblStyle w:val="7"/>
        <w:tblpPr w:leftFromText="180" w:rightFromText="180" w:vertAnchor="text" w:horzAnchor="page" w:tblpX="2306" w:tblpY="479"/>
        <w:tblOverlap w:val="never"/>
        <w:tblW w:w="750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1985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00B0F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</w:rPr>
              <w:t>类型</w:t>
            </w:r>
          </w:p>
        </w:tc>
        <w:tc>
          <w:tcPr>
            <w:tcW w:w="1843" w:type="dxa"/>
            <w:shd w:val="clear" w:color="auto" w:fill="00B0F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  <w:t>房间</w:t>
            </w:r>
          </w:p>
        </w:tc>
        <w:tc>
          <w:tcPr>
            <w:tcW w:w="1985" w:type="dxa"/>
            <w:shd w:val="clear" w:color="auto" w:fill="00B0F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  <w:t>硬件配置</w:t>
            </w:r>
          </w:p>
        </w:tc>
        <w:tc>
          <w:tcPr>
            <w:tcW w:w="2551" w:type="dxa"/>
            <w:shd w:val="clear" w:color="auto" w:fill="00B0F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  <w:t>开放时间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  <w:t>（国家法定节假日及寒暑假除外）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</w:t>
            </w:r>
          </w:p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（1～4人）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研修间1（南501）</w:t>
            </w:r>
          </w:p>
        </w:tc>
        <w:tc>
          <w:tcPr>
            <w:tcW w:w="1985" w:type="dxa"/>
            <w:vAlign w:val="center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b/>
                <w:sz w:val="16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 xml:space="preserve">周一～周五:  </w:t>
            </w:r>
            <w:r>
              <w:rPr>
                <w:rFonts w:hint="eastAsia"/>
                <w:b/>
                <w:sz w:val="16"/>
                <w:szCs w:val="15"/>
              </w:rPr>
              <w:t>8:00</w:t>
            </w:r>
            <w:r>
              <w:rPr>
                <w:b/>
                <w:sz w:val="16"/>
                <w:szCs w:val="15"/>
              </w:rPr>
              <w:t xml:space="preserve"> </w:t>
            </w:r>
            <w:r>
              <w:rPr>
                <w:rFonts w:hint="eastAsia"/>
                <w:b/>
                <w:sz w:val="16"/>
                <w:szCs w:val="15"/>
              </w:rPr>
              <w:t>-</w:t>
            </w:r>
            <w:r>
              <w:rPr>
                <w:b/>
                <w:sz w:val="16"/>
                <w:szCs w:val="15"/>
              </w:rPr>
              <w:t xml:space="preserve"> </w:t>
            </w:r>
            <w:r>
              <w:rPr>
                <w:rFonts w:hint="eastAsia"/>
                <w:b/>
                <w:sz w:val="16"/>
                <w:szCs w:val="15"/>
              </w:rPr>
              <w:t>22:00</w:t>
            </w:r>
          </w:p>
          <w:p>
            <w:pPr>
              <w:jc w:val="center"/>
              <w:rPr>
                <w:b/>
                <w:sz w:val="16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 xml:space="preserve">周六、周日:  </w:t>
            </w:r>
            <w:r>
              <w:rPr>
                <w:rFonts w:hint="eastAsia"/>
                <w:b/>
                <w:sz w:val="16"/>
                <w:szCs w:val="15"/>
              </w:rPr>
              <w:t>8:30</w:t>
            </w:r>
            <w:r>
              <w:rPr>
                <w:b/>
                <w:sz w:val="16"/>
                <w:szCs w:val="15"/>
              </w:rPr>
              <w:t xml:space="preserve"> </w:t>
            </w:r>
            <w:r>
              <w:rPr>
                <w:rFonts w:hint="eastAsia"/>
                <w:b/>
                <w:sz w:val="16"/>
                <w:szCs w:val="15"/>
              </w:rPr>
              <w:t>-</w:t>
            </w:r>
            <w:r>
              <w:rPr>
                <w:b/>
                <w:sz w:val="16"/>
                <w:szCs w:val="15"/>
              </w:rPr>
              <w:t xml:space="preserve"> </w:t>
            </w:r>
            <w:r>
              <w:rPr>
                <w:rFonts w:hint="eastAsia"/>
                <w:b/>
                <w:sz w:val="16"/>
                <w:szCs w:val="15"/>
              </w:rPr>
              <w:t>22:00</w:t>
            </w:r>
          </w:p>
          <w:p>
            <w:pPr>
              <w:jc w:val="center"/>
              <w:rPr>
                <w:b/>
                <w:sz w:val="15"/>
                <w:szCs w:val="15"/>
              </w:rPr>
            </w:pPr>
          </w:p>
          <w:p>
            <w:pPr>
              <w:jc w:val="center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研修间2（南503）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70寸液晶电视</w:t>
            </w:r>
          </w:p>
        </w:tc>
        <w:tc>
          <w:tcPr>
            <w:tcW w:w="2551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研修间5（南509）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51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研修间9（南517）</w:t>
            </w:r>
          </w:p>
        </w:tc>
        <w:tc>
          <w:tcPr>
            <w:tcW w:w="1985" w:type="dxa"/>
            <w:vAlign w:val="center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2551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研修间14（南512）</w:t>
            </w:r>
          </w:p>
        </w:tc>
        <w:tc>
          <w:tcPr>
            <w:tcW w:w="1985" w:type="dxa"/>
            <w:vAlign w:val="center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2551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  <w:p>
            <w:pPr>
              <w:jc w:val="center"/>
              <w:rPr>
                <w:b/>
                <w:sz w:val="15"/>
                <w:szCs w:val="15"/>
              </w:rPr>
            </w:pPr>
          </w:p>
          <w:p>
            <w:pPr>
              <w:jc w:val="center"/>
              <w:rPr>
                <w:b/>
                <w:sz w:val="15"/>
                <w:szCs w:val="15"/>
              </w:rPr>
            </w:pPr>
          </w:p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</w:t>
            </w:r>
          </w:p>
          <w:p>
            <w:pPr>
              <w:ind w:firstLine="75" w:firstLineChars="5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（4～8人）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研修间6（南511）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研修间8（南515）</w:t>
            </w:r>
          </w:p>
        </w:tc>
        <w:tc>
          <w:tcPr>
            <w:tcW w:w="1985" w:type="dxa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2551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研修间10（南504）</w:t>
            </w:r>
          </w:p>
        </w:tc>
        <w:tc>
          <w:tcPr>
            <w:tcW w:w="1985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51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研修间12（南508）</w:t>
            </w:r>
          </w:p>
        </w:tc>
        <w:tc>
          <w:tcPr>
            <w:tcW w:w="1985" w:type="dxa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2551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92D050"/>
          </w:tcPr>
          <w:p>
            <w:pPr>
              <w:spacing w:line="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92D050"/>
          </w:tcPr>
          <w:p>
            <w:pPr>
              <w:spacing w:line="40" w:lineRule="exact"/>
              <w:rPr>
                <w:b/>
                <w:sz w:val="15"/>
                <w:szCs w:val="15"/>
              </w:rPr>
            </w:pPr>
          </w:p>
        </w:tc>
        <w:tc>
          <w:tcPr>
            <w:tcW w:w="2551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研修间3（南505）</w:t>
            </w:r>
          </w:p>
        </w:tc>
        <w:tc>
          <w:tcPr>
            <w:tcW w:w="1985" w:type="dxa"/>
            <w:vMerge w:val="restart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研修间4（南507）</w:t>
            </w:r>
          </w:p>
        </w:tc>
        <w:tc>
          <w:tcPr>
            <w:tcW w:w="1985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2551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研修间13（南510）</w:t>
            </w:r>
          </w:p>
        </w:tc>
        <w:tc>
          <w:tcPr>
            <w:tcW w:w="1985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2551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研修间7（南513）</w:t>
            </w:r>
          </w:p>
        </w:tc>
        <w:tc>
          <w:tcPr>
            <w:tcW w:w="1985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2551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92D050"/>
          </w:tcPr>
          <w:p>
            <w:pPr>
              <w:spacing w:line="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92D050"/>
          </w:tcPr>
          <w:p>
            <w:pPr>
              <w:spacing w:line="40" w:lineRule="exact"/>
              <w:rPr>
                <w:b/>
                <w:sz w:val="15"/>
                <w:szCs w:val="15"/>
              </w:rPr>
            </w:pPr>
          </w:p>
        </w:tc>
        <w:tc>
          <w:tcPr>
            <w:tcW w:w="2551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研修间11（南506）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70寸液晶电视</w:t>
            </w:r>
          </w:p>
        </w:tc>
        <w:tc>
          <w:tcPr>
            <w:tcW w:w="2551" w:type="dxa"/>
            <w:vMerge w:val="continue"/>
          </w:tcPr>
          <w:p>
            <w:pPr>
              <w:rPr>
                <w:b/>
                <w:sz w:val="15"/>
                <w:szCs w:val="15"/>
              </w:rPr>
            </w:pPr>
          </w:p>
        </w:tc>
      </w:tr>
    </w:tbl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、 长安校区图书馆研修间分布及开放时间（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 xml:space="preserve">寒暑假及公休假开放时间另定）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2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tbl>
      <w:tblPr>
        <w:tblStyle w:val="7"/>
        <w:tblpPr w:leftFromText="180" w:rightFromText="180" w:vertAnchor="text" w:horzAnchor="page" w:tblpX="1072" w:tblpY="219"/>
        <w:tblOverlap w:val="never"/>
        <w:tblW w:w="80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831"/>
        <w:gridCol w:w="2410"/>
        <w:gridCol w:w="2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shd w:val="clear" w:color="auto" w:fill="00B0F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</w:rPr>
              <w:t>类型</w:t>
            </w:r>
          </w:p>
        </w:tc>
        <w:tc>
          <w:tcPr>
            <w:tcW w:w="1831" w:type="dxa"/>
            <w:shd w:val="clear" w:color="auto" w:fill="00B0F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  <w:t>房间</w:t>
            </w:r>
          </w:p>
        </w:tc>
        <w:tc>
          <w:tcPr>
            <w:tcW w:w="2410" w:type="dxa"/>
            <w:shd w:val="clear" w:color="auto" w:fill="00B0F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  <w:t>硬件配置</w:t>
            </w:r>
          </w:p>
        </w:tc>
        <w:tc>
          <w:tcPr>
            <w:tcW w:w="2693" w:type="dxa"/>
            <w:shd w:val="clear" w:color="auto" w:fill="00B0F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  <w:t>开放时间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5"/>
                <w:szCs w:val="15"/>
              </w:rPr>
              <w:t>（国家法定节假日及寒暑假除外）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</w:t>
            </w:r>
          </w:p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（2～8人）</w:t>
            </w:r>
          </w:p>
        </w:tc>
        <w:tc>
          <w:tcPr>
            <w:tcW w:w="1831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研修间1（704）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投影仪</w:t>
            </w:r>
          </w:p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ind w:left="420" w:leftChars="200"/>
              <w:rPr>
                <w:b/>
                <w:sz w:val="15"/>
                <w:szCs w:val="15"/>
              </w:rPr>
            </w:pPr>
          </w:p>
          <w:p>
            <w:pPr>
              <w:ind w:left="420" w:leftChars="200"/>
              <w:rPr>
                <w:b/>
                <w:sz w:val="15"/>
                <w:szCs w:val="15"/>
              </w:rPr>
            </w:pPr>
          </w:p>
          <w:p>
            <w:pPr>
              <w:ind w:left="420" w:leftChars="200"/>
              <w:rPr>
                <w:b/>
                <w:sz w:val="15"/>
                <w:szCs w:val="15"/>
              </w:rPr>
            </w:pPr>
          </w:p>
          <w:p>
            <w:pPr>
              <w:ind w:left="420" w:leftChars="200"/>
              <w:rPr>
                <w:b/>
                <w:sz w:val="16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 xml:space="preserve">周一～周五:  </w:t>
            </w:r>
            <w:r>
              <w:rPr>
                <w:rFonts w:hint="eastAsia"/>
                <w:b/>
                <w:sz w:val="16"/>
                <w:szCs w:val="15"/>
              </w:rPr>
              <w:t>8:30</w:t>
            </w:r>
            <w:r>
              <w:rPr>
                <w:b/>
                <w:sz w:val="16"/>
                <w:szCs w:val="15"/>
              </w:rPr>
              <w:t xml:space="preserve"> </w:t>
            </w:r>
            <w:r>
              <w:rPr>
                <w:rFonts w:hint="eastAsia"/>
                <w:b/>
                <w:sz w:val="16"/>
                <w:szCs w:val="15"/>
              </w:rPr>
              <w:t>-</w:t>
            </w:r>
            <w:r>
              <w:rPr>
                <w:b/>
                <w:sz w:val="16"/>
                <w:szCs w:val="15"/>
              </w:rPr>
              <w:t xml:space="preserve"> 22</w:t>
            </w:r>
            <w:r>
              <w:rPr>
                <w:rFonts w:hint="eastAsia"/>
                <w:b/>
                <w:sz w:val="16"/>
                <w:szCs w:val="15"/>
              </w:rPr>
              <w:t>:00</w:t>
            </w:r>
          </w:p>
          <w:p>
            <w:pPr>
              <w:ind w:left="420" w:leftChars="20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周</w:t>
            </w:r>
            <w:r>
              <w:rPr>
                <w:b/>
                <w:sz w:val="15"/>
                <w:szCs w:val="15"/>
              </w:rPr>
              <w:t>六</w:t>
            </w:r>
            <w:r>
              <w:rPr>
                <w:rFonts w:hint="eastAsia"/>
                <w:b/>
                <w:sz w:val="15"/>
                <w:szCs w:val="15"/>
              </w:rPr>
              <w:t>、周日:  9:0</w:t>
            </w:r>
            <w:r>
              <w:rPr>
                <w:rFonts w:hint="eastAsia"/>
                <w:b/>
                <w:sz w:val="16"/>
                <w:szCs w:val="15"/>
              </w:rPr>
              <w:t>0 - 22:00</w:t>
            </w:r>
          </w:p>
          <w:p>
            <w:pPr>
              <w:ind w:left="420" w:leftChars="200"/>
              <w:rPr>
                <w:b/>
                <w:sz w:val="15"/>
                <w:szCs w:val="15"/>
              </w:rPr>
            </w:pPr>
          </w:p>
          <w:p>
            <w:pPr>
              <w:ind w:left="420" w:leftChars="200"/>
              <w:rPr>
                <w:b/>
                <w:sz w:val="15"/>
                <w:szCs w:val="15"/>
              </w:rPr>
            </w:pPr>
          </w:p>
          <w:p>
            <w:pPr>
              <w:ind w:left="420" w:leftChars="200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研修间2（705）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投影仪</w:t>
            </w:r>
          </w:p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3" w:type="dxa"/>
            <w:vMerge w:val="continue"/>
          </w:tcPr>
          <w:p>
            <w:pPr>
              <w:ind w:left="420" w:leftChars="200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研修间3（706）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投影仪</w:t>
            </w:r>
          </w:p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3" w:type="dxa"/>
            <w:vMerge w:val="continue"/>
          </w:tcPr>
          <w:p>
            <w:pPr>
              <w:ind w:left="420" w:leftChars="200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研修间4（707）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投影仪，70寸触摸屏电脑一体机</w:t>
            </w:r>
          </w:p>
        </w:tc>
        <w:tc>
          <w:tcPr>
            <w:tcW w:w="2693" w:type="dxa"/>
            <w:vMerge w:val="continue"/>
          </w:tcPr>
          <w:p>
            <w:pPr>
              <w:ind w:left="420" w:leftChars="200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研修间5（708）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投影仪，70寸触摸屏电脑一体机</w:t>
            </w:r>
          </w:p>
        </w:tc>
        <w:tc>
          <w:tcPr>
            <w:tcW w:w="2693" w:type="dxa"/>
            <w:vMerge w:val="continue"/>
          </w:tcPr>
          <w:p>
            <w:pPr>
              <w:ind w:left="420" w:leftChars="200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研修间6（709）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70寸液晶电视</w:t>
            </w:r>
          </w:p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3" w:type="dxa"/>
            <w:vMerge w:val="continue"/>
          </w:tcPr>
          <w:p>
            <w:pPr>
              <w:ind w:left="420" w:leftChars="200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研修间7（710）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3" w:type="dxa"/>
            <w:vMerge w:val="continue"/>
          </w:tcPr>
          <w:p>
            <w:pPr>
              <w:ind w:left="420" w:leftChars="200"/>
              <w:rPr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研修间8（711）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3" w:type="dxa"/>
            <w:vMerge w:val="continue"/>
          </w:tcPr>
          <w:p>
            <w:pPr>
              <w:ind w:left="420" w:leftChars="200"/>
              <w:rPr>
                <w:b/>
                <w:sz w:val="15"/>
                <w:szCs w:val="15"/>
              </w:rPr>
            </w:pPr>
          </w:p>
        </w:tc>
      </w:tr>
    </w:tbl>
    <w:p>
      <w:pPr>
        <w:widowControl/>
        <w:spacing w:before="93" w:beforeLines="30" w:line="400" w:lineRule="exact"/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</w:pPr>
    </w:p>
    <w:p>
      <w:pPr>
        <w:widowControl/>
        <w:spacing w:before="93" w:beforeLines="30" w:line="400" w:lineRule="exact"/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</w:pPr>
    </w:p>
    <w:p>
      <w:pPr>
        <w:widowControl/>
        <w:spacing w:before="93" w:beforeLines="30" w:line="400" w:lineRule="exact"/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</w:pPr>
    </w:p>
    <w:p>
      <w:pPr>
        <w:widowControl/>
        <w:spacing w:before="93" w:beforeLines="30" w:line="400" w:lineRule="exact"/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</w:pPr>
    </w:p>
    <w:p>
      <w:pPr>
        <w:widowControl/>
        <w:spacing w:before="93" w:beforeLines="30" w:line="400" w:lineRule="exact"/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</w:pPr>
    </w:p>
    <w:p>
      <w:pPr>
        <w:widowControl/>
        <w:spacing w:before="93" w:beforeLines="30" w:line="400" w:lineRule="exact"/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</w:pPr>
    </w:p>
    <w:p>
      <w:pPr>
        <w:widowControl/>
        <w:spacing w:before="93" w:beforeLines="30" w:line="400" w:lineRule="exact"/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</w:pPr>
    </w:p>
    <w:p>
      <w:pPr>
        <w:widowControl/>
        <w:spacing w:before="93" w:beforeLines="30" w:line="400" w:lineRule="exact"/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</w:pPr>
    </w:p>
    <w:p>
      <w:pPr>
        <w:widowControl/>
        <w:spacing w:before="93" w:beforeLines="30" w:line="400" w:lineRule="exact"/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</w:pPr>
    </w:p>
    <w:p>
      <w:pPr>
        <w:widowControl/>
        <w:spacing w:before="93" w:beforeLines="30" w:line="400" w:lineRule="exact"/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</w:pPr>
    </w:p>
    <w:p>
      <w:pPr>
        <w:widowControl/>
        <w:spacing w:before="93" w:beforeLines="30" w:line="400" w:lineRule="exac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、研修间预约</w:t>
      </w:r>
    </w:p>
    <w:p>
      <w:pPr>
        <w:widowControl/>
        <w:spacing w:line="400" w:lineRule="exact"/>
        <w:ind w:left="315" w:hanging="315" w:hangingChars="150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1、研修间</w:t>
      </w:r>
      <w:r>
        <w:rPr>
          <w:rFonts w:ascii="宋体" w:hAnsi="宋体" w:cs="宋体"/>
          <w:bCs/>
          <w:color w:val="000000"/>
          <w:kern w:val="0"/>
          <w:szCs w:val="21"/>
        </w:rPr>
        <w:t>采用网上预约，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>账号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、密码同西北工业大学翱翔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>认证账号密码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。首次使用时可在[个人中心]完善手机、邮箱信息，以方便接受预约提醒。</w:t>
      </w:r>
    </w:p>
    <w:p>
      <w:pPr>
        <w:widowControl/>
        <w:spacing w:line="400" w:lineRule="exac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、由主预约人提出预约申请，预约时需填写所有组员的信息（1人使用时，无需填写组员）。</w:t>
      </w:r>
    </w:p>
    <w:p>
      <w:pPr>
        <w:widowControl/>
        <w:spacing w:line="400" w:lineRule="exac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可预约</w:t>
      </w:r>
      <w:r>
        <w:rPr>
          <w:rFonts w:hint="eastAsia" w:asciiTheme="minorEastAsia" w:hAnsiTheme="minorEastAsia" w:eastAsiaTheme="minorEastAsia" w:cstheme="minorEastAsia"/>
          <w:color w:val="C00000"/>
          <w:kern w:val="2"/>
          <w:sz w:val="24"/>
          <w:szCs w:val="24"/>
          <w:u w:val="single"/>
          <w:lang w:val="en-US" w:eastAsia="zh-CN" w:bidi="ar-SA"/>
        </w:rPr>
        <w:t>3天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之内（含预约当天）开放时间中的任意时段，每次预约时长为</w:t>
      </w:r>
      <w:r>
        <w:rPr>
          <w:rFonts w:hint="eastAsia" w:asciiTheme="minorEastAsia" w:hAnsiTheme="minorEastAsia" w:eastAsiaTheme="minorEastAsia" w:cstheme="minorEastAsia"/>
          <w:color w:val="C00000"/>
          <w:kern w:val="2"/>
          <w:sz w:val="24"/>
          <w:szCs w:val="24"/>
          <w:u w:val="single"/>
          <w:lang w:val="en-US" w:eastAsia="zh-CN" w:bidi="ar-SA"/>
        </w:rPr>
        <w:t>30分钟至3小时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。</w:t>
      </w:r>
    </w:p>
    <w:p>
      <w:pPr>
        <w:widowControl/>
        <w:spacing w:line="400" w:lineRule="exac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>4、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预约成功后，读者将收到预约成功的邮件和短信通知</w:t>
      </w:r>
      <w:r>
        <w:rPr>
          <w:rFonts w:hint="eastAsia" w:ascii="宋体" w:hAnsi="宋体" w:cs="宋体"/>
          <w:bCs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可在[预约提醒]中查看预约信息。</w:t>
      </w:r>
    </w:p>
    <w:p>
      <w:pPr>
        <w:widowControl/>
        <w:spacing w:line="400" w:lineRule="exact"/>
        <w:rPr>
          <w:rFonts w:ascii="宋体" w:hAnsi="宋体" w:cs="宋体"/>
          <w:bCs/>
          <w:color w:val="000000"/>
          <w:kern w:val="0"/>
          <w:szCs w:val="21"/>
        </w:rPr>
      </w:pPr>
    </w:p>
    <w:p>
      <w:pPr>
        <w:widowControl/>
        <w:spacing w:before="93" w:beforeLines="30" w:line="400" w:lineRule="exact"/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val="en-US" w:eastAsia="zh-CN"/>
        </w:rPr>
        <w:t>五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、研修间使用</w:t>
      </w:r>
    </w:p>
    <w:p>
      <w:pPr>
        <w:pStyle w:val="11"/>
        <w:widowControl/>
        <w:spacing w:line="400" w:lineRule="exact"/>
        <w:ind w:left="0" w:leftChars="0" w:firstLine="0" w:firstLineChars="0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default" w:ascii="宋体" w:hAnsi="宋体" w:cs="宋体"/>
          <w:bCs/>
          <w:color w:val="000000"/>
          <w:kern w:val="0"/>
          <w:szCs w:val="21"/>
        </w:rPr>
        <w:t>1.预约成功后，主预约人和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>组员</w:t>
      </w:r>
      <w:r>
        <w:rPr>
          <w:rFonts w:hint="default" w:ascii="宋体" w:hAnsi="宋体" w:cs="宋体"/>
          <w:bCs/>
          <w:color w:val="000000"/>
          <w:kern w:val="0"/>
          <w:szCs w:val="21"/>
        </w:rPr>
        <w:t>应在约定时间持校园卡刷卡（或学校电子二维码，</w:t>
      </w:r>
      <w:r>
        <w:rPr>
          <w:rFonts w:hint="default" w:asciiTheme="minorEastAsia" w:hAnsiTheme="minorEastAsia" w:eastAsiaTheme="minorEastAsia" w:cstheme="minorEastAsia"/>
          <w:color w:val="C00000"/>
          <w:kern w:val="2"/>
          <w:sz w:val="24"/>
          <w:szCs w:val="24"/>
          <w:u w:val="single"/>
          <w:lang w:val="en-US" w:eastAsia="zh-CN" w:bidi="ar-SA"/>
        </w:rPr>
        <w:t>注：需关联一卡通</w:t>
      </w:r>
      <w:r>
        <w:rPr>
          <w:rFonts w:hint="default" w:ascii="宋体" w:hAnsi="宋体" w:cs="宋体"/>
          <w:bCs/>
          <w:color w:val="000000"/>
          <w:kern w:val="0"/>
          <w:szCs w:val="21"/>
        </w:rPr>
        <w:t>）进入研修间，如因故无法赴约，需提前登录系统取消预约。</w:t>
      </w:r>
    </w:p>
    <w:p>
      <w:pPr>
        <w:pStyle w:val="11"/>
        <w:widowControl/>
        <w:spacing w:line="400" w:lineRule="exact"/>
        <w:ind w:left="0" w:leftChars="0" w:firstLine="0" w:firstLineChars="0"/>
        <w:rPr>
          <w:rFonts w:hint="default" w:ascii="宋体" w:hAnsi="宋体" w:cs="宋体"/>
          <w:bCs/>
          <w:color w:val="000000"/>
          <w:kern w:val="0"/>
          <w:szCs w:val="21"/>
        </w:rPr>
      </w:pPr>
      <w:r>
        <w:rPr>
          <w:rFonts w:hint="default" w:ascii="宋体" w:hAnsi="宋体" w:cs="宋体"/>
          <w:bCs/>
          <w:color w:val="000000"/>
          <w:kern w:val="0"/>
          <w:szCs w:val="21"/>
        </w:rPr>
        <w:t>2.如超过预约时刻</w:t>
      </w:r>
      <w:r>
        <w:rPr>
          <w:rFonts w:hint="default" w:asciiTheme="minorEastAsia" w:hAnsiTheme="minorEastAsia" w:eastAsiaTheme="minorEastAsia" w:cstheme="minorEastAsia"/>
          <w:color w:val="C00000"/>
          <w:kern w:val="2"/>
          <w:sz w:val="24"/>
          <w:szCs w:val="24"/>
          <w:u w:val="single"/>
          <w:lang w:val="en-US" w:eastAsia="zh-CN" w:bidi="ar-SA"/>
        </w:rPr>
        <w:t>15分钟</w:t>
      </w:r>
      <w:r>
        <w:rPr>
          <w:rFonts w:hint="default" w:ascii="宋体" w:hAnsi="宋体" w:cs="宋体"/>
          <w:bCs/>
          <w:color w:val="000000"/>
          <w:kern w:val="0"/>
          <w:szCs w:val="21"/>
        </w:rPr>
        <w:t>，主预约人和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>组员</w:t>
      </w:r>
      <w:r>
        <w:rPr>
          <w:rFonts w:hint="default" w:ascii="宋体" w:hAnsi="宋体" w:cs="宋体"/>
          <w:bCs/>
          <w:color w:val="000000"/>
          <w:kern w:val="0"/>
          <w:szCs w:val="21"/>
        </w:rPr>
        <w:t>均未刷卡使用，预约将自动取消，该时段将开放给其他读者预约使用，同时主预约人被记违约</w:t>
      </w:r>
      <w:r>
        <w:rPr>
          <w:rFonts w:hint="default" w:asciiTheme="minorEastAsia" w:hAnsiTheme="minorEastAsia" w:eastAsiaTheme="minorEastAsia" w:cstheme="minorEastAsia"/>
          <w:color w:val="C00000"/>
          <w:kern w:val="2"/>
          <w:sz w:val="24"/>
          <w:szCs w:val="24"/>
          <w:u w:val="single"/>
          <w:lang w:val="en-US" w:eastAsia="zh-CN" w:bidi="ar-SA"/>
        </w:rPr>
        <w:t>1次</w:t>
      </w:r>
      <w:r>
        <w:rPr>
          <w:rFonts w:hint="default" w:ascii="宋体" w:hAnsi="宋体" w:cs="宋体"/>
          <w:bCs/>
          <w:color w:val="000000"/>
          <w:kern w:val="0"/>
          <w:szCs w:val="21"/>
        </w:rPr>
        <w:t>。</w:t>
      </w:r>
    </w:p>
    <w:p>
      <w:pPr>
        <w:pStyle w:val="11"/>
        <w:widowControl/>
        <w:spacing w:line="400" w:lineRule="exact"/>
        <w:ind w:left="0" w:leftChars="0" w:firstLine="0" w:firstLineChars="0"/>
        <w:rPr>
          <w:rFonts w:hint="default" w:ascii="宋体" w:hAnsi="宋体" w:cs="宋体"/>
          <w:bCs/>
          <w:color w:val="000000"/>
          <w:kern w:val="0"/>
          <w:szCs w:val="21"/>
        </w:rPr>
      </w:pPr>
      <w:r>
        <w:rPr>
          <w:rFonts w:hint="default" w:ascii="宋体" w:hAnsi="宋体" w:cs="宋体"/>
          <w:bCs/>
          <w:color w:val="000000"/>
          <w:kern w:val="0"/>
          <w:szCs w:val="21"/>
        </w:rPr>
        <w:t>3.预约生效后，每个成员都需要刷卡进入，若未超出预约时间</w:t>
      </w:r>
      <w:r>
        <w:rPr>
          <w:rFonts w:hint="default" w:asciiTheme="minorEastAsia" w:hAnsiTheme="minorEastAsia" w:eastAsiaTheme="minorEastAsia" w:cstheme="minorEastAsia"/>
          <w:color w:val="C00000"/>
          <w:kern w:val="2"/>
          <w:sz w:val="24"/>
          <w:szCs w:val="24"/>
          <w:u w:val="single"/>
          <w:lang w:val="en-US" w:eastAsia="zh-CN" w:bidi="ar-SA"/>
        </w:rPr>
        <w:t>15分钟</w:t>
      </w:r>
      <w:r>
        <w:rPr>
          <w:rFonts w:hint="default" w:ascii="宋体" w:hAnsi="宋体" w:cs="宋体"/>
          <w:bCs/>
          <w:color w:val="000000"/>
          <w:kern w:val="0"/>
          <w:szCs w:val="21"/>
        </w:rPr>
        <w:t>，但刷卡总人数少于房间规定的最少使用人数，则研修间可以继续使用，主预约人被记违约</w:t>
      </w:r>
      <w:r>
        <w:rPr>
          <w:rFonts w:hint="default" w:asciiTheme="minorEastAsia" w:hAnsiTheme="minorEastAsia" w:eastAsiaTheme="minorEastAsia" w:cstheme="minorEastAsia"/>
          <w:color w:val="C00000"/>
          <w:kern w:val="2"/>
          <w:sz w:val="24"/>
          <w:szCs w:val="24"/>
          <w:u w:val="single"/>
          <w:lang w:val="en-US" w:eastAsia="zh-CN" w:bidi="ar-SA"/>
        </w:rPr>
        <w:t>1次</w:t>
      </w:r>
      <w:r>
        <w:rPr>
          <w:rFonts w:hint="default" w:ascii="宋体" w:hAnsi="宋体" w:cs="宋体"/>
          <w:bCs/>
          <w:color w:val="000000"/>
          <w:kern w:val="0"/>
          <w:szCs w:val="21"/>
        </w:rPr>
        <w:t>。</w:t>
      </w:r>
    </w:p>
    <w:p>
      <w:pPr>
        <w:pStyle w:val="11"/>
        <w:widowControl/>
        <w:spacing w:line="400" w:lineRule="exact"/>
        <w:ind w:left="0" w:leftChars="0" w:firstLine="0" w:firstLineChars="0"/>
        <w:rPr>
          <w:rFonts w:hint="default" w:ascii="宋体" w:hAnsi="宋体" w:cs="宋体"/>
          <w:bCs/>
          <w:color w:val="000000"/>
          <w:kern w:val="0"/>
          <w:szCs w:val="21"/>
        </w:rPr>
      </w:pPr>
      <w:r>
        <w:rPr>
          <w:rFonts w:hint="default" w:ascii="宋体" w:hAnsi="宋体" w:cs="宋体"/>
          <w:bCs/>
          <w:color w:val="000000"/>
          <w:kern w:val="0"/>
          <w:szCs w:val="21"/>
        </w:rPr>
        <w:t>4.违约累计达</w:t>
      </w:r>
      <w:r>
        <w:rPr>
          <w:rFonts w:hint="default" w:asciiTheme="minorEastAsia" w:hAnsiTheme="minorEastAsia" w:eastAsiaTheme="minorEastAsia" w:cstheme="minorEastAsia"/>
          <w:color w:val="C00000"/>
          <w:kern w:val="2"/>
          <w:sz w:val="24"/>
          <w:szCs w:val="24"/>
          <w:u w:val="single"/>
          <w:lang w:val="en-US" w:eastAsia="zh-CN" w:bidi="ar-SA"/>
        </w:rPr>
        <w:t>3次</w:t>
      </w:r>
      <w:r>
        <w:rPr>
          <w:rFonts w:hint="default" w:ascii="宋体" w:hAnsi="宋体" w:cs="宋体"/>
          <w:bCs/>
          <w:color w:val="000000"/>
          <w:kern w:val="0"/>
          <w:szCs w:val="21"/>
        </w:rPr>
        <w:t>者，系统将暂停其随后</w:t>
      </w:r>
      <w:r>
        <w:rPr>
          <w:rFonts w:hint="default" w:asciiTheme="minorEastAsia" w:hAnsiTheme="minorEastAsia" w:eastAsiaTheme="minorEastAsia" w:cstheme="minorEastAsia"/>
          <w:color w:val="C00000"/>
          <w:kern w:val="2"/>
          <w:sz w:val="24"/>
          <w:szCs w:val="24"/>
          <w:u w:val="single"/>
          <w:lang w:val="en-US" w:eastAsia="zh-CN" w:bidi="ar-SA"/>
        </w:rPr>
        <w:t>30天</w:t>
      </w:r>
      <w:r>
        <w:rPr>
          <w:rFonts w:hint="default" w:ascii="宋体" w:hAnsi="宋体" w:cs="宋体"/>
          <w:bCs/>
          <w:color w:val="000000"/>
          <w:kern w:val="0"/>
          <w:szCs w:val="21"/>
        </w:rPr>
        <w:t>的预约权限（已建立的预约可继续执行）。系统每学期会对全部用户的违约记录清零。</w:t>
      </w:r>
    </w:p>
    <w:p>
      <w:pPr>
        <w:pStyle w:val="11"/>
        <w:widowControl/>
        <w:spacing w:line="400" w:lineRule="exact"/>
        <w:ind w:left="0" w:leftChars="0" w:firstLine="0" w:firstLineChars="0"/>
        <w:rPr>
          <w:rFonts w:hint="default" w:ascii="宋体" w:hAnsi="宋体" w:cs="宋体"/>
          <w:bCs/>
          <w:color w:val="000000"/>
          <w:kern w:val="0"/>
          <w:szCs w:val="21"/>
        </w:rPr>
      </w:pPr>
      <w:r>
        <w:rPr>
          <w:rFonts w:hint="default" w:ascii="宋体" w:hAnsi="宋体" w:cs="宋体"/>
          <w:bCs/>
          <w:color w:val="000000"/>
          <w:kern w:val="0"/>
          <w:szCs w:val="21"/>
        </w:rPr>
        <w:t>5.请按预约使用时间及时离开研修间，若有霸座，暂停霸座者</w:t>
      </w:r>
      <w:r>
        <w:rPr>
          <w:rFonts w:hint="default" w:asciiTheme="minorEastAsia" w:hAnsiTheme="minorEastAsia" w:eastAsiaTheme="minorEastAsia" w:cstheme="minorEastAsia"/>
          <w:color w:val="C00000"/>
          <w:kern w:val="2"/>
          <w:sz w:val="24"/>
          <w:szCs w:val="24"/>
          <w:u w:val="single"/>
          <w:lang w:val="en-US" w:eastAsia="zh-CN" w:bidi="ar-SA"/>
        </w:rPr>
        <w:t>30天</w:t>
      </w:r>
      <w:r>
        <w:rPr>
          <w:rFonts w:hint="default" w:ascii="宋体" w:hAnsi="宋体" w:cs="宋体"/>
          <w:bCs/>
          <w:color w:val="000000"/>
          <w:kern w:val="0"/>
          <w:szCs w:val="21"/>
        </w:rPr>
        <w:t>预约权限。</w:t>
      </w:r>
    </w:p>
    <w:p>
      <w:pPr>
        <w:pStyle w:val="11"/>
        <w:widowControl/>
        <w:spacing w:line="400" w:lineRule="exact"/>
        <w:ind w:left="0" w:leftChars="0" w:firstLine="0" w:firstLineChars="0"/>
        <w:rPr>
          <w:rFonts w:hint="default" w:ascii="宋体" w:hAnsi="宋体" w:cs="宋体"/>
          <w:bCs/>
          <w:color w:val="000000"/>
          <w:kern w:val="0"/>
          <w:szCs w:val="21"/>
        </w:rPr>
      </w:pPr>
      <w:r>
        <w:rPr>
          <w:rFonts w:hint="default" w:ascii="宋体" w:hAnsi="宋体" w:cs="宋体"/>
          <w:bCs/>
          <w:color w:val="000000"/>
          <w:kern w:val="0"/>
          <w:szCs w:val="21"/>
        </w:rPr>
        <w:t>6.如有</w:t>
      </w:r>
      <w:r>
        <w:rPr>
          <w:rFonts w:hint="default" w:ascii="宋体" w:hAnsi="宋体" w:cs="宋体"/>
          <w:bCs/>
          <w:color w:val="000000"/>
          <w:kern w:val="0"/>
          <w:szCs w:val="21"/>
          <w:lang w:val="en-US" w:eastAsia="zh-CN"/>
        </w:rPr>
        <w:t>未经他人允许使用</w:t>
      </w:r>
      <w:r>
        <w:rPr>
          <w:rFonts w:hint="default" w:ascii="宋体" w:hAnsi="宋体" w:cs="宋体"/>
          <w:bCs/>
          <w:color w:val="000000"/>
          <w:kern w:val="0"/>
          <w:szCs w:val="21"/>
          <w:lang w:eastAsia="zh-CN"/>
        </w:rPr>
        <w:t>他人身份</w:t>
      </w:r>
      <w:r>
        <w:rPr>
          <w:rFonts w:hint="default" w:ascii="宋体" w:hAnsi="宋体" w:cs="宋体"/>
          <w:bCs/>
          <w:color w:val="000000"/>
          <w:kern w:val="0"/>
          <w:szCs w:val="21"/>
          <w:lang w:val="en-US" w:eastAsia="zh-CN"/>
        </w:rPr>
        <w:t>信息</w:t>
      </w:r>
      <w:r>
        <w:rPr>
          <w:rFonts w:hint="default" w:ascii="宋体" w:hAnsi="宋体" w:cs="宋体"/>
          <w:bCs/>
          <w:color w:val="000000"/>
          <w:kern w:val="0"/>
          <w:szCs w:val="21"/>
          <w:lang w:eastAsia="zh-CN"/>
        </w:rPr>
        <w:t>预约使用研修间</w:t>
      </w:r>
      <w:r>
        <w:rPr>
          <w:rFonts w:hint="default" w:ascii="宋体" w:hAnsi="宋体" w:cs="宋体"/>
          <w:bCs/>
          <w:color w:val="000000"/>
          <w:kern w:val="0"/>
          <w:szCs w:val="21"/>
          <w:lang w:val="en-US" w:eastAsia="zh-CN"/>
        </w:rPr>
        <w:t>者</w:t>
      </w:r>
      <w:r>
        <w:rPr>
          <w:rFonts w:hint="default" w:ascii="宋体" w:hAnsi="宋体" w:cs="宋体"/>
          <w:bCs/>
          <w:color w:val="000000"/>
          <w:kern w:val="0"/>
          <w:szCs w:val="21"/>
        </w:rPr>
        <w:t>，暂停主预约人</w:t>
      </w:r>
      <w:r>
        <w:rPr>
          <w:rFonts w:hint="default" w:asciiTheme="minorEastAsia" w:hAnsiTheme="minorEastAsia" w:eastAsiaTheme="minorEastAsia" w:cstheme="minorEastAsia"/>
          <w:color w:val="C00000"/>
          <w:kern w:val="2"/>
          <w:sz w:val="24"/>
          <w:szCs w:val="24"/>
          <w:u w:val="single"/>
          <w:lang w:val="en-US" w:eastAsia="zh-CN" w:bidi="ar-SA"/>
        </w:rPr>
        <w:t>30天</w:t>
      </w:r>
      <w:r>
        <w:rPr>
          <w:rFonts w:hint="default" w:ascii="宋体" w:hAnsi="宋体" w:cs="宋体"/>
          <w:bCs/>
          <w:color w:val="000000"/>
          <w:kern w:val="0"/>
          <w:szCs w:val="21"/>
        </w:rPr>
        <w:t>预约权限。</w:t>
      </w:r>
    </w:p>
    <w:p>
      <w:pPr>
        <w:pStyle w:val="11"/>
        <w:widowControl/>
        <w:spacing w:line="400" w:lineRule="exact"/>
        <w:ind w:left="0" w:leftChars="0" w:firstLine="0" w:firstLineChars="0"/>
        <w:rPr>
          <w:rFonts w:ascii="宋体" w:hAnsi="宋体" w:cs="宋体"/>
          <w:bCs/>
          <w:color w:val="000000"/>
          <w:kern w:val="0"/>
          <w:szCs w:val="21"/>
        </w:rPr>
      </w:pPr>
    </w:p>
    <w:p>
      <w:pPr>
        <w:widowControl/>
        <w:spacing w:line="400" w:lineRule="exact"/>
        <w:ind w:firstLine="316" w:firstLineChars="1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b/>
          <w:color w:val="333333"/>
          <w:kern w:val="0"/>
          <w:szCs w:val="21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使用中如有疑问，请联系相关部门：</w:t>
      </w:r>
      <w:bookmarkStart w:id="0" w:name="_GoBack"/>
      <w:bookmarkEnd w:id="0"/>
    </w:p>
    <w:p>
      <w:pPr>
        <w:widowControl/>
        <w:tabs>
          <w:tab w:val="left" w:pos="360"/>
        </w:tabs>
        <w:spacing w:line="400" w:lineRule="exact"/>
        <w:ind w:left="-2" w:leftChars="-1" w:firstLine="331" w:firstLineChars="158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友谊校区图书馆办公室：88491474</w:t>
      </w:r>
    </w:p>
    <w:p>
      <w:pPr>
        <w:widowControl/>
        <w:tabs>
          <w:tab w:val="left" w:pos="360"/>
        </w:tabs>
        <w:spacing w:line="400" w:lineRule="exact"/>
        <w:ind w:left="-2" w:leftChars="-1" w:firstLine="331" w:firstLineChars="158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友谊校区图书馆信息技术部：88493632</w:t>
      </w:r>
    </w:p>
    <w:p>
      <w:pPr>
        <w:widowControl/>
        <w:tabs>
          <w:tab w:val="left" w:pos="360"/>
        </w:tabs>
        <w:spacing w:line="400" w:lineRule="exact"/>
        <w:ind w:left="-2" w:leftChars="-1" w:firstLine="331" w:firstLineChars="158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/>
          <w:color w:val="000000"/>
          <w:szCs w:val="21"/>
        </w:rPr>
        <w:t>长安校区联系电话：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88430780</w:t>
      </w:r>
    </w:p>
    <w:p>
      <w:pPr>
        <w:widowControl/>
        <w:spacing w:line="400" w:lineRule="exact"/>
        <w:ind w:firstLine="105" w:firstLineChars="50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color w:val="C00000"/>
          <w:kern w:val="0"/>
          <w:szCs w:val="21"/>
        </w:rPr>
        <w:t xml:space="preserve">  </w:t>
      </w:r>
    </w:p>
    <w:p>
      <w:pPr>
        <w:widowControl/>
        <w:spacing w:line="400" w:lineRule="exact"/>
        <w:rPr>
          <w:rFonts w:cs="宋体"/>
          <w:color w:val="333333"/>
          <w:kern w:val="0"/>
          <w:szCs w:val="21"/>
        </w:rPr>
      </w:pPr>
    </w:p>
    <w:p>
      <w:pPr>
        <w:spacing w:line="400" w:lineRule="exact"/>
        <w:ind w:right="210"/>
        <w:jc w:val="right"/>
      </w:pPr>
      <w:r>
        <w:rPr>
          <w:rFonts w:hint="eastAsia" w:cs="宋体"/>
          <w:color w:val="333333"/>
          <w:kern w:val="0"/>
          <w:szCs w:val="21"/>
        </w:rPr>
        <w:t xml:space="preserve">  </w:t>
      </w:r>
    </w:p>
    <w:sectPr>
      <w:pgSz w:w="11906" w:h="16838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3CF2"/>
    <w:multiLevelType w:val="multilevel"/>
    <w:tmpl w:val="03573CF2"/>
    <w:lvl w:ilvl="0" w:tentative="0">
      <w:start w:val="1"/>
      <w:numFmt w:val="japaneseCounting"/>
      <w:suff w:val="space"/>
      <w:lvlText w:val="%1、"/>
      <w:lvlJc w:val="left"/>
      <w:pPr>
        <w:ind w:left="170" w:hanging="170"/>
      </w:pPr>
      <w:rPr>
        <w:rFonts w:ascii="微软雅黑" w:hAnsi="微软雅黑" w:eastAsia="微软雅黑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8F"/>
    <w:rsid w:val="00013CC8"/>
    <w:rsid w:val="00017A82"/>
    <w:rsid w:val="00020159"/>
    <w:rsid w:val="0002782B"/>
    <w:rsid w:val="000349E8"/>
    <w:rsid w:val="000350D3"/>
    <w:rsid w:val="000605AD"/>
    <w:rsid w:val="000A6ACF"/>
    <w:rsid w:val="000C5B9B"/>
    <w:rsid w:val="000D1821"/>
    <w:rsid w:val="000F55E9"/>
    <w:rsid w:val="00153F47"/>
    <w:rsid w:val="001625F2"/>
    <w:rsid w:val="001757DF"/>
    <w:rsid w:val="00195B0B"/>
    <w:rsid w:val="001A0F00"/>
    <w:rsid w:val="001A197D"/>
    <w:rsid w:val="001A571B"/>
    <w:rsid w:val="001C6A85"/>
    <w:rsid w:val="002435FE"/>
    <w:rsid w:val="00276907"/>
    <w:rsid w:val="002967C0"/>
    <w:rsid w:val="00297DED"/>
    <w:rsid w:val="002D6AEE"/>
    <w:rsid w:val="002E18F4"/>
    <w:rsid w:val="002E671B"/>
    <w:rsid w:val="002F7A58"/>
    <w:rsid w:val="002F7DB2"/>
    <w:rsid w:val="003308A7"/>
    <w:rsid w:val="00377AA7"/>
    <w:rsid w:val="0038666D"/>
    <w:rsid w:val="003C1A66"/>
    <w:rsid w:val="003D4723"/>
    <w:rsid w:val="003F53D9"/>
    <w:rsid w:val="004163DF"/>
    <w:rsid w:val="00450B1C"/>
    <w:rsid w:val="004604EC"/>
    <w:rsid w:val="0046683B"/>
    <w:rsid w:val="004A4141"/>
    <w:rsid w:val="004F5921"/>
    <w:rsid w:val="00505AD5"/>
    <w:rsid w:val="00506FA2"/>
    <w:rsid w:val="00543E7E"/>
    <w:rsid w:val="005B0134"/>
    <w:rsid w:val="006377A8"/>
    <w:rsid w:val="00662708"/>
    <w:rsid w:val="00664925"/>
    <w:rsid w:val="00673E8E"/>
    <w:rsid w:val="00694E02"/>
    <w:rsid w:val="006B005E"/>
    <w:rsid w:val="006C0556"/>
    <w:rsid w:val="006E3F84"/>
    <w:rsid w:val="007317E0"/>
    <w:rsid w:val="007529DF"/>
    <w:rsid w:val="00757292"/>
    <w:rsid w:val="00757C8C"/>
    <w:rsid w:val="007668D1"/>
    <w:rsid w:val="00783A85"/>
    <w:rsid w:val="00787212"/>
    <w:rsid w:val="00816EAA"/>
    <w:rsid w:val="00834321"/>
    <w:rsid w:val="00842826"/>
    <w:rsid w:val="00855A48"/>
    <w:rsid w:val="008851C6"/>
    <w:rsid w:val="00886122"/>
    <w:rsid w:val="008878C7"/>
    <w:rsid w:val="00897357"/>
    <w:rsid w:val="008A26FF"/>
    <w:rsid w:val="008A50F2"/>
    <w:rsid w:val="008B5BF0"/>
    <w:rsid w:val="008C7756"/>
    <w:rsid w:val="008D0E4E"/>
    <w:rsid w:val="008F16E8"/>
    <w:rsid w:val="00906E30"/>
    <w:rsid w:val="00925398"/>
    <w:rsid w:val="0094704A"/>
    <w:rsid w:val="009510F2"/>
    <w:rsid w:val="00951DBD"/>
    <w:rsid w:val="0096024E"/>
    <w:rsid w:val="00965D35"/>
    <w:rsid w:val="00973F69"/>
    <w:rsid w:val="009A6133"/>
    <w:rsid w:val="009A7B55"/>
    <w:rsid w:val="009B352B"/>
    <w:rsid w:val="009F72F9"/>
    <w:rsid w:val="00A059A7"/>
    <w:rsid w:val="00A13A7A"/>
    <w:rsid w:val="00A4032B"/>
    <w:rsid w:val="00A91DEB"/>
    <w:rsid w:val="00AF3F2E"/>
    <w:rsid w:val="00AF62A1"/>
    <w:rsid w:val="00B032DE"/>
    <w:rsid w:val="00B0385D"/>
    <w:rsid w:val="00B12325"/>
    <w:rsid w:val="00B1614A"/>
    <w:rsid w:val="00B21063"/>
    <w:rsid w:val="00B27995"/>
    <w:rsid w:val="00B44D3D"/>
    <w:rsid w:val="00B46C63"/>
    <w:rsid w:val="00BA5D47"/>
    <w:rsid w:val="00BB4159"/>
    <w:rsid w:val="00BD1945"/>
    <w:rsid w:val="00C30D8B"/>
    <w:rsid w:val="00C32AA8"/>
    <w:rsid w:val="00C75E1A"/>
    <w:rsid w:val="00CD0020"/>
    <w:rsid w:val="00CE148F"/>
    <w:rsid w:val="00D26E32"/>
    <w:rsid w:val="00D5036F"/>
    <w:rsid w:val="00D52DAF"/>
    <w:rsid w:val="00D54973"/>
    <w:rsid w:val="00D72DE1"/>
    <w:rsid w:val="00D73FC7"/>
    <w:rsid w:val="00DC5CB3"/>
    <w:rsid w:val="00E022FC"/>
    <w:rsid w:val="00E1357C"/>
    <w:rsid w:val="00E5382B"/>
    <w:rsid w:val="00E6582C"/>
    <w:rsid w:val="00E824E3"/>
    <w:rsid w:val="00EA67E2"/>
    <w:rsid w:val="00EB3204"/>
    <w:rsid w:val="00ED6694"/>
    <w:rsid w:val="00EF4989"/>
    <w:rsid w:val="00F26249"/>
    <w:rsid w:val="00F44B00"/>
    <w:rsid w:val="00F6281F"/>
    <w:rsid w:val="00F67B59"/>
    <w:rsid w:val="00FB2515"/>
    <w:rsid w:val="00FB6E8D"/>
    <w:rsid w:val="00FC6465"/>
    <w:rsid w:val="00FD2AF7"/>
    <w:rsid w:val="00FD4987"/>
    <w:rsid w:val="00FE32D1"/>
    <w:rsid w:val="00FF34C6"/>
    <w:rsid w:val="045F0475"/>
    <w:rsid w:val="0A722188"/>
    <w:rsid w:val="0F346E76"/>
    <w:rsid w:val="1064449E"/>
    <w:rsid w:val="10ED1B61"/>
    <w:rsid w:val="14892268"/>
    <w:rsid w:val="16D36999"/>
    <w:rsid w:val="16D37129"/>
    <w:rsid w:val="193B76BD"/>
    <w:rsid w:val="1A4A0691"/>
    <w:rsid w:val="1D83187D"/>
    <w:rsid w:val="1F8E51AE"/>
    <w:rsid w:val="222F59A7"/>
    <w:rsid w:val="24665207"/>
    <w:rsid w:val="290618FB"/>
    <w:rsid w:val="29A172A2"/>
    <w:rsid w:val="2DEF0C14"/>
    <w:rsid w:val="32C27330"/>
    <w:rsid w:val="34962347"/>
    <w:rsid w:val="3A507762"/>
    <w:rsid w:val="3C301C44"/>
    <w:rsid w:val="3D367C51"/>
    <w:rsid w:val="41E43510"/>
    <w:rsid w:val="42A73CB2"/>
    <w:rsid w:val="456C78AC"/>
    <w:rsid w:val="46BD3C2C"/>
    <w:rsid w:val="483730B9"/>
    <w:rsid w:val="492D74F2"/>
    <w:rsid w:val="49E1427A"/>
    <w:rsid w:val="4AE41175"/>
    <w:rsid w:val="4FA5447A"/>
    <w:rsid w:val="5423473A"/>
    <w:rsid w:val="58BA09A2"/>
    <w:rsid w:val="633D7442"/>
    <w:rsid w:val="63ED4245"/>
    <w:rsid w:val="648E60E2"/>
    <w:rsid w:val="6E5A28CA"/>
    <w:rsid w:val="6F866FE8"/>
    <w:rsid w:val="73C73FFF"/>
    <w:rsid w:val="75276EBB"/>
    <w:rsid w:val="76917F61"/>
    <w:rsid w:val="7A6D0CC1"/>
    <w:rsid w:val="7ABF3456"/>
    <w:rsid w:val="7AC457E9"/>
    <w:rsid w:val="7F8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1318</Words>
  <Characters>1476</Characters>
  <Lines>12</Lines>
  <Paragraphs>3</Paragraphs>
  <TotalTime>0</TotalTime>
  <ScaleCrop>false</ScaleCrop>
  <LinksUpToDate>false</LinksUpToDate>
  <CharactersWithSpaces>1501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2022-02-28T01:34:00Z</dcterms:created>
  <dc:creator>yhl</dc:creator>
  <cp:lastModifiedBy>蓝色小考拉</cp:lastModifiedBy>
  <cp:lastPrinted>2021-11-30T02:01:00Z</cp:lastPrinted>
  <dcterms:modified xsi:type="dcterms:W3CDTF">2024-04-10T09:09:07Z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282507145BBD4C05AA799F95689F4870</vt:lpwstr>
  </property>
</Properties>
</file>